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B52A" w14:textId="490C354E" w:rsidR="001E19E3" w:rsidRPr="00CE6F08" w:rsidRDefault="00A11A73" w:rsidP="00CE6F08">
      <w:pPr>
        <w:pStyle w:val="Citationintense"/>
        <w:rPr>
          <w:lang w:val="en-US"/>
        </w:rPr>
      </w:pPr>
      <w:r>
        <w:rPr>
          <w:lang w:val="en-US"/>
        </w:rPr>
        <w:t>Pepito De la-Mancha</w:t>
      </w:r>
      <w:r w:rsidR="00CE6F08" w:rsidRPr="00CE6F08">
        <w:rPr>
          <w:lang w:val="en-US"/>
        </w:rPr>
        <w:t xml:space="preserve"> – </w:t>
      </w:r>
      <w:r w:rsidR="00A23CCC">
        <w:rPr>
          <w:lang w:val="en-US"/>
        </w:rPr>
        <w:t>301</w:t>
      </w:r>
    </w:p>
    <w:p w14:paraId="1962D8BF" w14:textId="2A84EB81" w:rsidR="00CE6F08" w:rsidRPr="00CE6F08" w:rsidRDefault="00CE6F08" w:rsidP="00CE6F08">
      <w:pPr>
        <w:pStyle w:val="Titre"/>
        <w:rPr>
          <w:rFonts w:hint="eastAsia"/>
          <w:lang w:val="en-US"/>
        </w:rPr>
      </w:pPr>
      <w:r w:rsidRPr="00D77792">
        <w:t>Semaine</w:t>
      </w:r>
      <w:r w:rsidRPr="00CE6F08">
        <w:rPr>
          <w:lang w:val="en-US"/>
        </w:rPr>
        <w:t xml:space="preserve"> A :</w:t>
      </w:r>
      <w:r>
        <w:rPr>
          <w:lang w:val="en-US"/>
        </w:rPr>
        <w:t xml:space="preserve"> </w:t>
      </w:r>
    </w:p>
    <w:p w14:paraId="7D92C3EF" w14:textId="5BD91066" w:rsidR="00CE6F08" w:rsidRDefault="00CE6F08" w:rsidP="00CE6F08">
      <w:pPr>
        <w:pStyle w:val="Corpsdetexte"/>
        <w:pBdr>
          <w:bottom w:val="single" w:sz="12" w:space="1" w:color="auto"/>
        </w:pBdr>
        <w:rPr>
          <w:lang w:val="en-US"/>
        </w:rPr>
      </w:pPr>
    </w:p>
    <w:p w14:paraId="37619060" w14:textId="30C778A3" w:rsidR="00D77792" w:rsidRDefault="00D77792" w:rsidP="00D77792">
      <w:pPr>
        <w:pStyle w:val="Titre"/>
        <w:rPr>
          <w:rFonts w:hint="eastAsia"/>
          <w:lang w:val="en-US"/>
        </w:rPr>
      </w:pPr>
      <w:r w:rsidRPr="00D77792">
        <w:t>Semaine</w:t>
      </w:r>
      <w:r>
        <w:rPr>
          <w:lang w:val="en-US"/>
        </w:rPr>
        <w:t xml:space="preserve"> B :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CD238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</w:tr>
      <w:tr w:rsidR="00D77792" w14:paraId="65C55489" w14:textId="77777777" w:rsidTr="00F61F3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D3C" w14:textId="67859614" w:rsidR="00D77792" w:rsidRPr="00F61F37" w:rsidRDefault="00F61F37" w:rsidP="00F61F37">
            <w:pPr>
              <w:pStyle w:val="Standard"/>
              <w:jc w:val="center"/>
              <w:rPr>
                <w:color w:val="FFFFFF" w:themeColor="background1"/>
                <w:sz w:val="36"/>
                <w:szCs w:val="36"/>
              </w:rPr>
            </w:pPr>
            <w:r w:rsidRPr="00F61F37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B0F322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hideMark/>
          </w:tcPr>
          <w:p w14:paraId="73D121B0" w14:textId="6FDE9F70" w:rsidR="00D77792" w:rsidRDefault="00D77792" w:rsidP="00D77792">
            <w:pPr>
              <w:pStyle w:val="Standard"/>
              <w:rPr>
                <w:color w:val="auto"/>
              </w:rPr>
            </w:pPr>
            <w:r>
              <w:t>Russe LV3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F61F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86CA" w14:textId="0D4C2C9D" w:rsidR="00D77792" w:rsidRPr="00F61F37" w:rsidRDefault="00F61F37" w:rsidP="00F61F37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 w:rsidRPr="00F61F37">
              <w:rPr>
                <w:sz w:val="36"/>
                <w:szCs w:val="36"/>
              </w:rPr>
              <w:t>-</w:t>
            </w:r>
          </w:p>
        </w:tc>
      </w:tr>
      <w:tr w:rsidR="00D77792" w14:paraId="48B126F6" w14:textId="77777777" w:rsidTr="00F61F3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972" w14:textId="3E470B34" w:rsidR="00D77792" w:rsidRPr="00F61F37" w:rsidRDefault="00F61F37">
            <w:pPr>
              <w:pStyle w:val="Standard"/>
              <w:spacing w:line="252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013FD3"/>
    <w:rsid w:val="001E19E3"/>
    <w:rsid w:val="00437C59"/>
    <w:rsid w:val="004616B0"/>
    <w:rsid w:val="007A11F9"/>
    <w:rsid w:val="007D5EB5"/>
    <w:rsid w:val="008274EE"/>
    <w:rsid w:val="00835106"/>
    <w:rsid w:val="00891185"/>
    <w:rsid w:val="008F156F"/>
    <w:rsid w:val="00916A89"/>
    <w:rsid w:val="009651EF"/>
    <w:rsid w:val="00967EEF"/>
    <w:rsid w:val="00A007F8"/>
    <w:rsid w:val="00A11A73"/>
    <w:rsid w:val="00A23CCC"/>
    <w:rsid w:val="00AD6FDB"/>
    <w:rsid w:val="00AF31B2"/>
    <w:rsid w:val="00B252F1"/>
    <w:rsid w:val="00B62FA6"/>
    <w:rsid w:val="00CA426E"/>
    <w:rsid w:val="00CE6F08"/>
    <w:rsid w:val="00CF55D5"/>
    <w:rsid w:val="00D77792"/>
    <w:rsid w:val="00F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4</cp:revision>
  <dcterms:created xsi:type="dcterms:W3CDTF">2022-10-28T11:26:00Z</dcterms:created>
  <dcterms:modified xsi:type="dcterms:W3CDTF">2024-09-15T08:37:00Z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